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88411" w14:textId="0B6CC1B2" w:rsidR="00AC5E10" w:rsidRDefault="00AC5E10" w:rsidP="00AC5E10">
      <w:pPr>
        <w:rPr>
          <w:rFonts w:ascii="Arial" w:hAnsi="Arial" w:cs="Arial"/>
          <w:b/>
          <w:smallCaps/>
          <w:color w:val="126289"/>
          <w:sz w:val="44"/>
          <w:szCs w:val="44"/>
        </w:rPr>
      </w:pPr>
      <w:bookmarkStart w:id="0" w:name="_GoBack"/>
      <w:bookmarkEnd w:id="0"/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5DAC4FE" wp14:editId="6CAD9247">
            <wp:simplePos x="0" y="0"/>
            <wp:positionH relativeFrom="margin">
              <wp:posOffset>-62865</wp:posOffset>
            </wp:positionH>
            <wp:positionV relativeFrom="paragraph">
              <wp:posOffset>-111125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F6422" w14:textId="6BE6AC4C" w:rsidR="00AC5E10" w:rsidRPr="00AC5E10" w:rsidRDefault="00AC5E10" w:rsidP="00AC5E10"/>
    <w:p w14:paraId="12C7F38B" w14:textId="77777777" w:rsidR="00AC5E10" w:rsidRDefault="00AC5E10" w:rsidP="00546E80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</w:p>
    <w:p w14:paraId="69C19562" w14:textId="77777777" w:rsidR="00546E80" w:rsidRPr="00DD6B7D" w:rsidRDefault="00546E80" w:rsidP="00546E80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 w:rsidRPr="00DD6B7D">
        <w:rPr>
          <w:rFonts w:ascii="Arial" w:hAnsi="Arial" w:cs="Arial"/>
          <w:smallCaps/>
          <w:color w:val="126289"/>
          <w:sz w:val="44"/>
          <w:szCs w:val="44"/>
        </w:rPr>
        <w:t>STATE ADVISORS:</w:t>
      </w:r>
    </w:p>
    <w:p w14:paraId="428CD094" w14:textId="77777777" w:rsidR="00546E80" w:rsidRPr="00DD6B7D" w:rsidRDefault="00546E80" w:rsidP="00546E80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>
        <w:rPr>
          <w:rFonts w:ascii="Arial" w:hAnsi="Arial" w:cs="Arial"/>
          <w:smallCaps/>
          <w:color w:val="126289"/>
          <w:sz w:val="44"/>
          <w:szCs w:val="44"/>
        </w:rPr>
        <w:t xml:space="preserve">ILC Sample Assignment Chart </w:t>
      </w:r>
    </w:p>
    <w:p w14:paraId="2F2AA0E6" w14:textId="77777777" w:rsidR="00546E80" w:rsidRPr="000D354B" w:rsidRDefault="00546E80" w:rsidP="00546E80">
      <w:pPr>
        <w:jc w:val="both"/>
        <w:rPr>
          <w:rFonts w:ascii="Arial" w:hAnsi="Arial" w:cs="Arial"/>
          <w:sz w:val="22"/>
          <w:szCs w:val="22"/>
        </w:rPr>
      </w:pPr>
      <w:r w:rsidRPr="000D354B">
        <w:rPr>
          <w:rFonts w:ascii="Arial" w:hAnsi="Arial" w:cs="Arial"/>
          <w:sz w:val="22"/>
          <w:szCs w:val="22"/>
        </w:rPr>
        <w:t xml:space="preserve">Use this chart as a guide to help you assign roles for your event(s). </w:t>
      </w:r>
    </w:p>
    <w:p w14:paraId="116B56F2" w14:textId="77777777" w:rsidR="00546E80" w:rsidRPr="000D354B" w:rsidRDefault="00546E80" w:rsidP="00546E80">
      <w:pPr>
        <w:jc w:val="both"/>
        <w:rPr>
          <w:rFonts w:ascii="Garamond" w:hAnsi="Garamond" w:cs="Garamond"/>
        </w:rPr>
      </w:pPr>
    </w:p>
    <w:p w14:paraId="5DF34F04" w14:textId="77777777" w:rsidR="00546E80" w:rsidRPr="000D354B" w:rsidRDefault="00546E80" w:rsidP="00546E80">
      <w:pPr>
        <w:pStyle w:val="NoSpacing"/>
        <w:rPr>
          <w:rFonts w:ascii="Arial" w:hAnsi="Arial" w:cs="Arial"/>
        </w:rPr>
      </w:pPr>
      <w:r w:rsidRPr="000D354B">
        <w:rPr>
          <w:rFonts w:ascii="Arial" w:hAnsi="Arial" w:cs="Arial"/>
          <w:b/>
        </w:rPr>
        <w:t>&lt;State&gt; Competitive Event:</w:t>
      </w:r>
      <w:r w:rsidRPr="000D354B">
        <w:rPr>
          <w:rFonts w:ascii="Arial" w:hAnsi="Arial" w:cs="Arial"/>
        </w:rPr>
        <w:t xml:space="preserve"> </w:t>
      </w:r>
      <w:r w:rsidRPr="00F34A4A">
        <w:rPr>
          <w:rFonts w:ascii="Arial" w:hAnsi="Arial" w:cs="Arial"/>
          <w:i/>
        </w:rPr>
        <w:t>Health Education</w:t>
      </w:r>
      <w:r w:rsidRPr="00FD24B7">
        <w:rPr>
          <w:rFonts w:ascii="Arial" w:hAnsi="Arial" w:cs="Arial"/>
        </w:rPr>
        <w:t>&lt;insert event name&gt;</w:t>
      </w:r>
    </w:p>
    <w:p w14:paraId="5A2B22C5" w14:textId="77777777" w:rsidR="00546E80" w:rsidRDefault="00546E80" w:rsidP="00546E80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43E1C2FF" w14:textId="77777777" w:rsidR="00546E80" w:rsidRDefault="00546E80" w:rsidP="00546E80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4F75F4">
        <w:rPr>
          <w:rFonts w:ascii="Arial" w:hAnsi="Arial" w:cs="Arial"/>
          <w:b/>
          <w:sz w:val="20"/>
          <w:szCs w:val="20"/>
          <w:u w:val="single"/>
        </w:rPr>
        <w:t>Thursday, June 2</w:t>
      </w:r>
      <w:r>
        <w:rPr>
          <w:rFonts w:ascii="Arial" w:hAnsi="Arial" w:cs="Arial"/>
          <w:b/>
          <w:sz w:val="20"/>
          <w:szCs w:val="20"/>
          <w:u w:val="single"/>
        </w:rPr>
        <w:t>0</w:t>
      </w:r>
    </w:p>
    <w:p w14:paraId="47028BE6" w14:textId="77777777" w:rsidR="00546E80" w:rsidRPr="000D354B" w:rsidRDefault="00546E80" w:rsidP="00546E80">
      <w:pPr>
        <w:pStyle w:val="NoSpacing"/>
        <w:rPr>
          <w:rFonts w:ascii="Arial" w:hAnsi="Arial" w:cs="Arial"/>
          <w:sz w:val="20"/>
          <w:szCs w:val="20"/>
        </w:rPr>
      </w:pPr>
      <w:r w:rsidRPr="000D354B">
        <w:rPr>
          <w:rFonts w:ascii="Arial" w:hAnsi="Arial" w:cs="Arial"/>
          <w:sz w:val="20"/>
          <w:szCs w:val="20"/>
        </w:rPr>
        <w:t>7:00 – 7:45 am – Health Education Event Personnel Meeting</w:t>
      </w:r>
    </w:p>
    <w:p w14:paraId="47BDD989" w14:textId="77777777" w:rsidR="00546E80" w:rsidRPr="000D354B" w:rsidRDefault="00546E80" w:rsidP="00546E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7:45am  - 12:00 p</w:t>
      </w:r>
      <w:r w:rsidRPr="000D354B">
        <w:rPr>
          <w:rFonts w:ascii="Arial" w:hAnsi="Arial" w:cs="Arial"/>
          <w:sz w:val="20"/>
          <w:szCs w:val="20"/>
        </w:rPr>
        <w:t>m – Health Education Competitor Check-in</w:t>
      </w:r>
      <w:r>
        <w:rPr>
          <w:rFonts w:ascii="Arial" w:hAnsi="Arial" w:cs="Arial"/>
          <w:sz w:val="20"/>
          <w:szCs w:val="20"/>
        </w:rPr>
        <w:t xml:space="preserve">, Orientation, &amp; Competitive Event </w:t>
      </w:r>
    </w:p>
    <w:p w14:paraId="594F3496" w14:textId="77777777" w:rsidR="00546E80" w:rsidRPr="004F75F4" w:rsidRDefault="00546E80" w:rsidP="00546E8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0"/>
        <w:gridCol w:w="1830"/>
        <w:gridCol w:w="2364"/>
        <w:gridCol w:w="2797"/>
      </w:tblGrid>
      <w:tr w:rsidR="00546E80" w:rsidRPr="004F75F4" w14:paraId="4F0B04F4" w14:textId="77777777" w:rsidTr="00012BD1">
        <w:tc>
          <w:tcPr>
            <w:tcW w:w="1921" w:type="dxa"/>
          </w:tcPr>
          <w:p w14:paraId="4EA133D6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b/>
              </w:rPr>
            </w:pPr>
            <w:r w:rsidRPr="004F75F4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1944" w:type="dxa"/>
            <w:gridSpan w:val="2"/>
          </w:tcPr>
          <w:p w14:paraId="194E6E50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b/>
              </w:rPr>
            </w:pPr>
            <w:r w:rsidRPr="004F75F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43" w:type="dxa"/>
          </w:tcPr>
          <w:p w14:paraId="70EAB72B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b/>
              </w:rPr>
            </w:pPr>
            <w:r w:rsidRPr="004F75F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3168" w:type="dxa"/>
          </w:tcPr>
          <w:p w14:paraId="7781F117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b/>
              </w:rPr>
            </w:pPr>
            <w:r w:rsidRPr="004F75F4">
              <w:rPr>
                <w:rFonts w:ascii="Arial" w:hAnsi="Arial" w:cs="Arial"/>
                <w:b/>
              </w:rPr>
              <w:t>E-mail</w:t>
            </w:r>
          </w:p>
        </w:tc>
      </w:tr>
      <w:tr w:rsidR="00546E80" w:rsidRPr="004F75F4" w14:paraId="605CECAD" w14:textId="77777777" w:rsidTr="00012BD1">
        <w:tc>
          <w:tcPr>
            <w:tcW w:w="1921" w:type="dxa"/>
          </w:tcPr>
          <w:p w14:paraId="74C9D962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Event Manager</w:t>
            </w:r>
          </w:p>
        </w:tc>
        <w:tc>
          <w:tcPr>
            <w:tcW w:w="1944" w:type="dxa"/>
            <w:gridSpan w:val="2"/>
          </w:tcPr>
          <w:p w14:paraId="7EA56F25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Celia Clay</w:t>
            </w:r>
          </w:p>
        </w:tc>
        <w:tc>
          <w:tcPr>
            <w:tcW w:w="2543" w:type="dxa"/>
          </w:tcPr>
          <w:p w14:paraId="2BA5EA09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Pearland High School</w:t>
            </w:r>
          </w:p>
        </w:tc>
        <w:tc>
          <w:tcPr>
            <w:tcW w:w="3168" w:type="dxa"/>
          </w:tcPr>
          <w:p w14:paraId="17101E09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80" w:rsidRPr="004F75F4" w14:paraId="6A23C868" w14:textId="77777777" w:rsidTr="00012BD1">
        <w:tc>
          <w:tcPr>
            <w:tcW w:w="1921" w:type="dxa"/>
          </w:tcPr>
          <w:p w14:paraId="67F08588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Quality Assurance</w:t>
            </w:r>
          </w:p>
        </w:tc>
        <w:tc>
          <w:tcPr>
            <w:tcW w:w="1944" w:type="dxa"/>
            <w:gridSpan w:val="2"/>
          </w:tcPr>
          <w:p w14:paraId="113FA6B3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Lisa Cranford</w:t>
            </w:r>
          </w:p>
        </w:tc>
        <w:tc>
          <w:tcPr>
            <w:tcW w:w="2543" w:type="dxa"/>
          </w:tcPr>
          <w:p w14:paraId="51EAD0E8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75F4">
              <w:rPr>
                <w:rFonts w:ascii="Arial" w:hAnsi="Arial" w:cs="Arial"/>
                <w:sz w:val="20"/>
                <w:szCs w:val="20"/>
              </w:rPr>
              <w:t>Wunsche</w:t>
            </w:r>
            <w:proofErr w:type="spellEnd"/>
            <w:r w:rsidRPr="004F75F4">
              <w:rPr>
                <w:rFonts w:ascii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3168" w:type="dxa"/>
          </w:tcPr>
          <w:p w14:paraId="385D30BE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80" w:rsidRPr="004F75F4" w14:paraId="4E9D6892" w14:textId="77777777" w:rsidTr="00012BD1">
        <w:tc>
          <w:tcPr>
            <w:tcW w:w="1921" w:type="dxa"/>
          </w:tcPr>
          <w:p w14:paraId="79CC2062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Section Leader</w:t>
            </w:r>
          </w:p>
        </w:tc>
        <w:tc>
          <w:tcPr>
            <w:tcW w:w="1944" w:type="dxa"/>
            <w:gridSpan w:val="2"/>
          </w:tcPr>
          <w:p w14:paraId="2703514E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 xml:space="preserve">Monica </w:t>
            </w:r>
            <w:proofErr w:type="spellStart"/>
            <w:r w:rsidRPr="004F75F4">
              <w:rPr>
                <w:rFonts w:ascii="Arial" w:hAnsi="Arial" w:cs="Arial"/>
                <w:sz w:val="20"/>
                <w:szCs w:val="20"/>
              </w:rPr>
              <w:t>Haverkamp</w:t>
            </w:r>
            <w:proofErr w:type="spellEnd"/>
          </w:p>
        </w:tc>
        <w:tc>
          <w:tcPr>
            <w:tcW w:w="2543" w:type="dxa"/>
          </w:tcPr>
          <w:p w14:paraId="4552E0FF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Central High School</w:t>
            </w:r>
          </w:p>
        </w:tc>
        <w:tc>
          <w:tcPr>
            <w:tcW w:w="3168" w:type="dxa"/>
          </w:tcPr>
          <w:p w14:paraId="178E714E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80" w:rsidRPr="004F75F4" w14:paraId="256565DC" w14:textId="77777777" w:rsidTr="00012BD1">
        <w:trPr>
          <w:trHeight w:val="332"/>
        </w:trPr>
        <w:tc>
          <w:tcPr>
            <w:tcW w:w="1932" w:type="dxa"/>
            <w:gridSpan w:val="2"/>
          </w:tcPr>
          <w:p w14:paraId="07C17B77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Section Leader</w:t>
            </w:r>
          </w:p>
        </w:tc>
        <w:tc>
          <w:tcPr>
            <w:tcW w:w="1933" w:type="dxa"/>
          </w:tcPr>
          <w:p w14:paraId="24AA3037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 xml:space="preserve">Gary </w:t>
            </w:r>
            <w:proofErr w:type="spellStart"/>
            <w:r w:rsidRPr="004F75F4">
              <w:rPr>
                <w:rFonts w:ascii="Arial" w:hAnsi="Arial" w:cs="Arial"/>
                <w:sz w:val="20"/>
                <w:szCs w:val="20"/>
              </w:rPr>
              <w:t>Welborn</w:t>
            </w:r>
            <w:proofErr w:type="spellEnd"/>
          </w:p>
        </w:tc>
        <w:tc>
          <w:tcPr>
            <w:tcW w:w="2543" w:type="dxa"/>
          </w:tcPr>
          <w:p w14:paraId="3008795C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Barber High School</w:t>
            </w:r>
          </w:p>
        </w:tc>
        <w:tc>
          <w:tcPr>
            <w:tcW w:w="3168" w:type="dxa"/>
          </w:tcPr>
          <w:p w14:paraId="50248DEC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80" w:rsidRPr="004F75F4" w14:paraId="60BBC179" w14:textId="77777777" w:rsidTr="00012BD1">
        <w:tc>
          <w:tcPr>
            <w:tcW w:w="1932" w:type="dxa"/>
            <w:gridSpan w:val="2"/>
          </w:tcPr>
          <w:p w14:paraId="3E017B91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Section Leader</w:t>
            </w:r>
          </w:p>
        </w:tc>
        <w:tc>
          <w:tcPr>
            <w:tcW w:w="1933" w:type="dxa"/>
          </w:tcPr>
          <w:p w14:paraId="59EE50ED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Jaime Davidson</w:t>
            </w:r>
          </w:p>
        </w:tc>
        <w:tc>
          <w:tcPr>
            <w:tcW w:w="2543" w:type="dxa"/>
          </w:tcPr>
          <w:p w14:paraId="26A3797A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 xml:space="preserve">Heritage High School </w:t>
            </w:r>
          </w:p>
        </w:tc>
        <w:tc>
          <w:tcPr>
            <w:tcW w:w="3168" w:type="dxa"/>
          </w:tcPr>
          <w:p w14:paraId="68780DF1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80" w:rsidRPr="004F75F4" w14:paraId="03B34841" w14:textId="77777777" w:rsidTr="00012BD1">
        <w:tc>
          <w:tcPr>
            <w:tcW w:w="1932" w:type="dxa"/>
            <w:gridSpan w:val="2"/>
          </w:tcPr>
          <w:p w14:paraId="1DFA2084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Timer</w:t>
            </w:r>
          </w:p>
        </w:tc>
        <w:tc>
          <w:tcPr>
            <w:tcW w:w="1933" w:type="dxa"/>
          </w:tcPr>
          <w:p w14:paraId="1FBE2E77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Wendy Davis</w:t>
            </w:r>
          </w:p>
        </w:tc>
        <w:tc>
          <w:tcPr>
            <w:tcW w:w="2543" w:type="dxa"/>
          </w:tcPr>
          <w:p w14:paraId="5E093BC8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Hendrickson High School</w:t>
            </w:r>
          </w:p>
        </w:tc>
        <w:tc>
          <w:tcPr>
            <w:tcW w:w="3168" w:type="dxa"/>
          </w:tcPr>
          <w:p w14:paraId="23475C79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80" w:rsidRPr="004F75F4" w14:paraId="5328D540" w14:textId="77777777" w:rsidTr="00012BD1">
        <w:tc>
          <w:tcPr>
            <w:tcW w:w="1921" w:type="dxa"/>
          </w:tcPr>
          <w:p w14:paraId="0FE7A53B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Timer</w:t>
            </w:r>
          </w:p>
        </w:tc>
        <w:tc>
          <w:tcPr>
            <w:tcW w:w="1944" w:type="dxa"/>
            <w:gridSpan w:val="2"/>
          </w:tcPr>
          <w:p w14:paraId="44BA8414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Kim Davis</w:t>
            </w:r>
          </w:p>
        </w:tc>
        <w:tc>
          <w:tcPr>
            <w:tcW w:w="2543" w:type="dxa"/>
          </w:tcPr>
          <w:p w14:paraId="4269BD38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Coppell High School</w:t>
            </w:r>
          </w:p>
        </w:tc>
        <w:tc>
          <w:tcPr>
            <w:tcW w:w="3168" w:type="dxa"/>
          </w:tcPr>
          <w:p w14:paraId="6D8CF1E5" w14:textId="77777777" w:rsidR="00546E80" w:rsidRPr="004F75F4" w:rsidRDefault="00546E80" w:rsidP="00546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80" w:rsidRPr="004F75F4" w14:paraId="310EF94B" w14:textId="77777777" w:rsidTr="00012BD1">
        <w:tc>
          <w:tcPr>
            <w:tcW w:w="1921" w:type="dxa"/>
          </w:tcPr>
          <w:p w14:paraId="6089EA37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Timer</w:t>
            </w:r>
          </w:p>
        </w:tc>
        <w:tc>
          <w:tcPr>
            <w:tcW w:w="1944" w:type="dxa"/>
            <w:gridSpan w:val="2"/>
          </w:tcPr>
          <w:p w14:paraId="25EB2463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Kelley Kirby</w:t>
            </w:r>
          </w:p>
        </w:tc>
        <w:tc>
          <w:tcPr>
            <w:tcW w:w="2543" w:type="dxa"/>
          </w:tcPr>
          <w:p w14:paraId="48DFACBA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Central High School</w:t>
            </w:r>
          </w:p>
        </w:tc>
        <w:tc>
          <w:tcPr>
            <w:tcW w:w="3168" w:type="dxa"/>
          </w:tcPr>
          <w:p w14:paraId="47F22F57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80" w:rsidRPr="004F75F4" w14:paraId="77DBC30F" w14:textId="77777777" w:rsidTr="00012BD1">
        <w:tc>
          <w:tcPr>
            <w:tcW w:w="1921" w:type="dxa"/>
          </w:tcPr>
          <w:p w14:paraId="267E802C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Event Assistant</w:t>
            </w:r>
          </w:p>
        </w:tc>
        <w:tc>
          <w:tcPr>
            <w:tcW w:w="1944" w:type="dxa"/>
            <w:gridSpan w:val="2"/>
          </w:tcPr>
          <w:p w14:paraId="5E07EE3A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Grant Dietz</w:t>
            </w:r>
          </w:p>
        </w:tc>
        <w:tc>
          <w:tcPr>
            <w:tcW w:w="2543" w:type="dxa"/>
          </w:tcPr>
          <w:p w14:paraId="714B0387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 xml:space="preserve">Kingwood High School </w:t>
            </w:r>
          </w:p>
        </w:tc>
        <w:tc>
          <w:tcPr>
            <w:tcW w:w="3168" w:type="dxa"/>
          </w:tcPr>
          <w:p w14:paraId="65D357CA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80" w:rsidRPr="004F75F4" w14:paraId="1B6A0EBD" w14:textId="77777777" w:rsidTr="00012BD1">
        <w:tc>
          <w:tcPr>
            <w:tcW w:w="1921" w:type="dxa"/>
          </w:tcPr>
          <w:p w14:paraId="44D71F1E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Event Assistant</w:t>
            </w:r>
          </w:p>
        </w:tc>
        <w:tc>
          <w:tcPr>
            <w:tcW w:w="1944" w:type="dxa"/>
            <w:gridSpan w:val="2"/>
          </w:tcPr>
          <w:p w14:paraId="0BD1A7BB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 xml:space="preserve">Sai </w:t>
            </w:r>
            <w:proofErr w:type="spellStart"/>
            <w:r w:rsidRPr="004F75F4">
              <w:rPr>
                <w:rFonts w:ascii="Arial" w:hAnsi="Arial" w:cs="Arial"/>
                <w:sz w:val="20"/>
                <w:szCs w:val="20"/>
              </w:rPr>
              <w:t>Nagireddy</w:t>
            </w:r>
            <w:proofErr w:type="spellEnd"/>
          </w:p>
        </w:tc>
        <w:tc>
          <w:tcPr>
            <w:tcW w:w="2543" w:type="dxa"/>
          </w:tcPr>
          <w:p w14:paraId="051C5EA5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Coppell High School</w:t>
            </w:r>
          </w:p>
        </w:tc>
        <w:tc>
          <w:tcPr>
            <w:tcW w:w="3168" w:type="dxa"/>
          </w:tcPr>
          <w:p w14:paraId="2C678BC7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80" w:rsidRPr="004F75F4" w14:paraId="7A09CDF0" w14:textId="77777777" w:rsidTr="00012BD1">
        <w:tc>
          <w:tcPr>
            <w:tcW w:w="1921" w:type="dxa"/>
          </w:tcPr>
          <w:p w14:paraId="4EC41A0A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Event Assistant</w:t>
            </w:r>
          </w:p>
        </w:tc>
        <w:tc>
          <w:tcPr>
            <w:tcW w:w="1944" w:type="dxa"/>
            <w:gridSpan w:val="2"/>
          </w:tcPr>
          <w:p w14:paraId="5427C002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 xml:space="preserve">Jackie </w:t>
            </w:r>
            <w:proofErr w:type="spellStart"/>
            <w:r w:rsidRPr="004F75F4">
              <w:rPr>
                <w:rFonts w:ascii="Arial" w:hAnsi="Arial" w:cs="Arial"/>
                <w:sz w:val="20"/>
                <w:szCs w:val="20"/>
              </w:rPr>
              <w:t>Uselton</w:t>
            </w:r>
            <w:proofErr w:type="spellEnd"/>
          </w:p>
        </w:tc>
        <w:tc>
          <w:tcPr>
            <w:tcW w:w="2543" w:type="dxa"/>
          </w:tcPr>
          <w:p w14:paraId="13FDE66B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Westlake High School</w:t>
            </w:r>
          </w:p>
        </w:tc>
        <w:tc>
          <w:tcPr>
            <w:tcW w:w="3168" w:type="dxa"/>
          </w:tcPr>
          <w:p w14:paraId="0E7D5A9C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80" w:rsidRPr="004F75F4" w14:paraId="49E41CDC" w14:textId="77777777" w:rsidTr="00012BD1">
        <w:tc>
          <w:tcPr>
            <w:tcW w:w="1921" w:type="dxa"/>
          </w:tcPr>
          <w:p w14:paraId="652E6406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Report &amp; Evaluation Room</w:t>
            </w:r>
          </w:p>
        </w:tc>
        <w:tc>
          <w:tcPr>
            <w:tcW w:w="1944" w:type="dxa"/>
            <w:gridSpan w:val="2"/>
          </w:tcPr>
          <w:p w14:paraId="3FC0337D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Erin Wright</w:t>
            </w:r>
          </w:p>
        </w:tc>
        <w:tc>
          <w:tcPr>
            <w:tcW w:w="2543" w:type="dxa"/>
          </w:tcPr>
          <w:p w14:paraId="4B841F2C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Oliver High School</w:t>
            </w:r>
          </w:p>
        </w:tc>
        <w:tc>
          <w:tcPr>
            <w:tcW w:w="3168" w:type="dxa"/>
          </w:tcPr>
          <w:p w14:paraId="26ACAFE1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400C2" w14:textId="77777777" w:rsidR="00546E80" w:rsidRPr="00282DBC" w:rsidRDefault="00546E80" w:rsidP="00546E80">
      <w:pPr>
        <w:rPr>
          <w:rFonts w:ascii="Arial" w:hAnsi="Arial" w:cs="Arial"/>
          <w:b/>
          <w:smallCaps/>
          <w:color w:val="126289"/>
          <w:sz w:val="22"/>
          <w:szCs w:val="44"/>
        </w:rPr>
      </w:pPr>
    </w:p>
    <w:p w14:paraId="190DEE57" w14:textId="77777777" w:rsidR="00546E80" w:rsidRDefault="00546E80" w:rsidP="00546E80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908"/>
        <w:gridCol w:w="2430"/>
        <w:gridCol w:w="1620"/>
        <w:gridCol w:w="2070"/>
        <w:gridCol w:w="1530"/>
      </w:tblGrid>
      <w:tr w:rsidR="00546E80" w:rsidRPr="004F75F4" w14:paraId="3B763054" w14:textId="77777777" w:rsidTr="00546E80">
        <w:trPr>
          <w:trHeight w:val="270"/>
        </w:trPr>
        <w:tc>
          <w:tcPr>
            <w:tcW w:w="1908" w:type="dxa"/>
          </w:tcPr>
          <w:p w14:paraId="467D4D9B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b/>
              </w:rPr>
            </w:pPr>
            <w:r w:rsidRPr="004F75F4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2430" w:type="dxa"/>
          </w:tcPr>
          <w:p w14:paraId="50171085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b/>
              </w:rPr>
            </w:pPr>
            <w:r w:rsidRPr="004F75F4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1620" w:type="dxa"/>
          </w:tcPr>
          <w:p w14:paraId="1FE196A9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b/>
              </w:rPr>
            </w:pPr>
            <w:r w:rsidRPr="004F75F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070" w:type="dxa"/>
          </w:tcPr>
          <w:p w14:paraId="2C5D8ACB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b/>
              </w:rPr>
            </w:pPr>
            <w:r w:rsidRPr="004F75F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530" w:type="dxa"/>
          </w:tcPr>
          <w:p w14:paraId="1BA24678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b/>
              </w:rPr>
            </w:pPr>
            <w:r w:rsidRPr="004F75F4">
              <w:rPr>
                <w:rFonts w:ascii="Arial" w:hAnsi="Arial" w:cs="Arial"/>
                <w:b/>
              </w:rPr>
              <w:t>E-mail</w:t>
            </w:r>
          </w:p>
        </w:tc>
      </w:tr>
      <w:tr w:rsidR="00546E80" w:rsidRPr="004F75F4" w14:paraId="626FD096" w14:textId="77777777" w:rsidTr="00546E80">
        <w:trPr>
          <w:trHeight w:val="248"/>
        </w:trPr>
        <w:tc>
          <w:tcPr>
            <w:tcW w:w="1908" w:type="dxa"/>
          </w:tcPr>
          <w:p w14:paraId="4028CBF9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Dance Chaperone</w:t>
            </w:r>
          </w:p>
        </w:tc>
        <w:tc>
          <w:tcPr>
            <w:tcW w:w="2430" w:type="dxa"/>
          </w:tcPr>
          <w:p w14:paraId="7825F7E7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Saturday – 10 pm-12 am</w:t>
            </w:r>
          </w:p>
        </w:tc>
        <w:tc>
          <w:tcPr>
            <w:tcW w:w="1620" w:type="dxa"/>
          </w:tcPr>
          <w:p w14:paraId="63A46110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 xml:space="preserve">Jane </w:t>
            </w:r>
            <w:proofErr w:type="spellStart"/>
            <w:r w:rsidRPr="004F75F4">
              <w:rPr>
                <w:rFonts w:ascii="Arial" w:hAnsi="Arial" w:cs="Arial"/>
                <w:sz w:val="20"/>
                <w:szCs w:val="20"/>
              </w:rPr>
              <w:t>Reyez</w:t>
            </w:r>
            <w:proofErr w:type="spellEnd"/>
          </w:p>
        </w:tc>
        <w:tc>
          <w:tcPr>
            <w:tcW w:w="2070" w:type="dxa"/>
          </w:tcPr>
          <w:p w14:paraId="342C7E4D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Morgan Community College</w:t>
            </w:r>
          </w:p>
        </w:tc>
        <w:tc>
          <w:tcPr>
            <w:tcW w:w="1530" w:type="dxa"/>
          </w:tcPr>
          <w:p w14:paraId="29F6217F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80" w:rsidRPr="004F75F4" w14:paraId="71892134" w14:textId="77777777" w:rsidTr="00546E80">
        <w:trPr>
          <w:trHeight w:val="248"/>
        </w:trPr>
        <w:tc>
          <w:tcPr>
            <w:tcW w:w="1908" w:type="dxa"/>
          </w:tcPr>
          <w:p w14:paraId="76A20752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Dance Chaperone</w:t>
            </w:r>
          </w:p>
        </w:tc>
        <w:tc>
          <w:tcPr>
            <w:tcW w:w="2430" w:type="dxa"/>
          </w:tcPr>
          <w:p w14:paraId="40FFC628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Saturday – 10 pm-12 am</w:t>
            </w:r>
          </w:p>
        </w:tc>
        <w:tc>
          <w:tcPr>
            <w:tcW w:w="1620" w:type="dxa"/>
          </w:tcPr>
          <w:p w14:paraId="2F61BFA1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75F4">
              <w:rPr>
                <w:rFonts w:ascii="Arial" w:hAnsi="Arial" w:cs="Arial"/>
                <w:sz w:val="20"/>
                <w:szCs w:val="20"/>
              </w:rPr>
              <w:t>Lissa</w:t>
            </w:r>
            <w:proofErr w:type="spellEnd"/>
            <w:r w:rsidRPr="004F75F4">
              <w:rPr>
                <w:rFonts w:ascii="Arial" w:hAnsi="Arial" w:cs="Arial"/>
                <w:sz w:val="20"/>
                <w:szCs w:val="20"/>
              </w:rPr>
              <w:t xml:space="preserve"> Bartle</w:t>
            </w:r>
          </w:p>
        </w:tc>
        <w:tc>
          <w:tcPr>
            <w:tcW w:w="2070" w:type="dxa"/>
          </w:tcPr>
          <w:p w14:paraId="540147D2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Bollman High School</w:t>
            </w:r>
          </w:p>
        </w:tc>
        <w:tc>
          <w:tcPr>
            <w:tcW w:w="1530" w:type="dxa"/>
          </w:tcPr>
          <w:p w14:paraId="502D364E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80" w:rsidRPr="004F75F4" w14:paraId="3E548DA5" w14:textId="77777777" w:rsidTr="00546E80">
        <w:trPr>
          <w:trHeight w:val="248"/>
        </w:trPr>
        <w:tc>
          <w:tcPr>
            <w:tcW w:w="1908" w:type="dxa"/>
          </w:tcPr>
          <w:p w14:paraId="34CBC40C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Dance Chaperone</w:t>
            </w:r>
          </w:p>
        </w:tc>
        <w:tc>
          <w:tcPr>
            <w:tcW w:w="2430" w:type="dxa"/>
          </w:tcPr>
          <w:p w14:paraId="082CD974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Saturday – 10 pm-12 am</w:t>
            </w:r>
          </w:p>
        </w:tc>
        <w:tc>
          <w:tcPr>
            <w:tcW w:w="1620" w:type="dxa"/>
          </w:tcPr>
          <w:p w14:paraId="3B9EE97E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 xml:space="preserve">Mary </w:t>
            </w:r>
            <w:proofErr w:type="spellStart"/>
            <w:r w:rsidRPr="004F75F4">
              <w:rPr>
                <w:rFonts w:ascii="Arial" w:hAnsi="Arial" w:cs="Arial"/>
                <w:sz w:val="20"/>
                <w:szCs w:val="20"/>
              </w:rPr>
              <w:t>Flurkey</w:t>
            </w:r>
            <w:proofErr w:type="spellEnd"/>
          </w:p>
        </w:tc>
        <w:tc>
          <w:tcPr>
            <w:tcW w:w="2070" w:type="dxa"/>
          </w:tcPr>
          <w:p w14:paraId="5A706302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Thornton High School</w:t>
            </w:r>
          </w:p>
        </w:tc>
        <w:tc>
          <w:tcPr>
            <w:tcW w:w="1530" w:type="dxa"/>
          </w:tcPr>
          <w:p w14:paraId="24933492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80" w:rsidRPr="004F75F4" w14:paraId="1D53488D" w14:textId="77777777" w:rsidTr="00546E80">
        <w:trPr>
          <w:trHeight w:val="517"/>
        </w:trPr>
        <w:tc>
          <w:tcPr>
            <w:tcW w:w="1908" w:type="dxa"/>
          </w:tcPr>
          <w:p w14:paraId="4CCACD28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Opening Session Courtesy Corp</w:t>
            </w:r>
          </w:p>
        </w:tc>
        <w:tc>
          <w:tcPr>
            <w:tcW w:w="2430" w:type="dxa"/>
          </w:tcPr>
          <w:p w14:paraId="1B2D45AF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Wednesday – 2 – 3 pm</w:t>
            </w:r>
          </w:p>
          <w:p w14:paraId="32D70F5C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Wednesday – 7 – 10 pm</w:t>
            </w:r>
          </w:p>
        </w:tc>
        <w:tc>
          <w:tcPr>
            <w:tcW w:w="1620" w:type="dxa"/>
          </w:tcPr>
          <w:p w14:paraId="7F750C84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Jolene Buss</w:t>
            </w:r>
          </w:p>
        </w:tc>
        <w:tc>
          <w:tcPr>
            <w:tcW w:w="2070" w:type="dxa"/>
          </w:tcPr>
          <w:p w14:paraId="486E2AD3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Northeastern University</w:t>
            </w:r>
          </w:p>
        </w:tc>
        <w:tc>
          <w:tcPr>
            <w:tcW w:w="1530" w:type="dxa"/>
          </w:tcPr>
          <w:p w14:paraId="456DB8B1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80" w:rsidRPr="004F75F4" w14:paraId="7C7FD284" w14:textId="77777777" w:rsidTr="00546E80">
        <w:trPr>
          <w:trHeight w:val="517"/>
        </w:trPr>
        <w:tc>
          <w:tcPr>
            <w:tcW w:w="1908" w:type="dxa"/>
          </w:tcPr>
          <w:p w14:paraId="1F13126E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Opening Session Courtesy Corp</w:t>
            </w:r>
          </w:p>
        </w:tc>
        <w:tc>
          <w:tcPr>
            <w:tcW w:w="2430" w:type="dxa"/>
          </w:tcPr>
          <w:p w14:paraId="39B6CB32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Wednesday – 2 – 3 pm</w:t>
            </w:r>
          </w:p>
          <w:p w14:paraId="349E10B6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Wednesday – 7 – 10 pm</w:t>
            </w:r>
          </w:p>
        </w:tc>
        <w:tc>
          <w:tcPr>
            <w:tcW w:w="1620" w:type="dxa"/>
          </w:tcPr>
          <w:p w14:paraId="2EF3DDE6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Bobby Crandall</w:t>
            </w:r>
          </w:p>
        </w:tc>
        <w:tc>
          <w:tcPr>
            <w:tcW w:w="2070" w:type="dxa"/>
          </w:tcPr>
          <w:p w14:paraId="5C949AD8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HOSA University</w:t>
            </w:r>
          </w:p>
        </w:tc>
        <w:tc>
          <w:tcPr>
            <w:tcW w:w="1530" w:type="dxa"/>
          </w:tcPr>
          <w:p w14:paraId="4C052596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80" w:rsidRPr="004F75F4" w14:paraId="5FAA6A8C" w14:textId="77777777" w:rsidTr="00546E80">
        <w:trPr>
          <w:trHeight w:val="517"/>
        </w:trPr>
        <w:tc>
          <w:tcPr>
            <w:tcW w:w="1908" w:type="dxa"/>
          </w:tcPr>
          <w:p w14:paraId="4EBC08CA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Opening Session Courtesy Corp</w:t>
            </w:r>
          </w:p>
        </w:tc>
        <w:tc>
          <w:tcPr>
            <w:tcW w:w="2430" w:type="dxa"/>
          </w:tcPr>
          <w:p w14:paraId="1EAA0A85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Wednesday – 2 – 3 pm</w:t>
            </w:r>
          </w:p>
          <w:p w14:paraId="7C6261AF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Wednesday – 7 – 10 pm</w:t>
            </w:r>
          </w:p>
        </w:tc>
        <w:tc>
          <w:tcPr>
            <w:tcW w:w="1620" w:type="dxa"/>
          </w:tcPr>
          <w:p w14:paraId="654A80D1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Judith Cox</w:t>
            </w:r>
          </w:p>
        </w:tc>
        <w:tc>
          <w:tcPr>
            <w:tcW w:w="2070" w:type="dxa"/>
          </w:tcPr>
          <w:p w14:paraId="763CB0B5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Longmont High School</w:t>
            </w:r>
          </w:p>
        </w:tc>
        <w:tc>
          <w:tcPr>
            <w:tcW w:w="1530" w:type="dxa"/>
          </w:tcPr>
          <w:p w14:paraId="11540758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80" w:rsidRPr="004F75F4" w14:paraId="37F0A57F" w14:textId="77777777" w:rsidTr="00546E80">
        <w:trPr>
          <w:trHeight w:val="787"/>
        </w:trPr>
        <w:tc>
          <w:tcPr>
            <w:tcW w:w="1908" w:type="dxa"/>
          </w:tcPr>
          <w:p w14:paraId="27C663D0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Outstanding HOSA Advisor Judge</w:t>
            </w:r>
          </w:p>
        </w:tc>
        <w:tc>
          <w:tcPr>
            <w:tcW w:w="2430" w:type="dxa"/>
          </w:tcPr>
          <w:p w14:paraId="00EFEC12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Thursday – 8 am – noon</w:t>
            </w:r>
          </w:p>
        </w:tc>
        <w:tc>
          <w:tcPr>
            <w:tcW w:w="1620" w:type="dxa"/>
          </w:tcPr>
          <w:p w14:paraId="0F402949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Jessica Linker</w:t>
            </w:r>
          </w:p>
        </w:tc>
        <w:tc>
          <w:tcPr>
            <w:tcW w:w="2070" w:type="dxa"/>
          </w:tcPr>
          <w:p w14:paraId="2B7C9895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5F4">
              <w:rPr>
                <w:rFonts w:ascii="Arial" w:hAnsi="Arial" w:cs="Arial"/>
                <w:sz w:val="20"/>
                <w:szCs w:val="20"/>
              </w:rPr>
              <w:t>Springs High School</w:t>
            </w:r>
          </w:p>
        </w:tc>
        <w:tc>
          <w:tcPr>
            <w:tcW w:w="1530" w:type="dxa"/>
          </w:tcPr>
          <w:p w14:paraId="65F660E9" w14:textId="77777777" w:rsidR="00546E80" w:rsidRPr="004F75F4" w:rsidRDefault="00546E80" w:rsidP="00012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09C903" w14:textId="77777777" w:rsidR="00B7351E" w:rsidRPr="00546E80" w:rsidRDefault="00B7351E" w:rsidP="00546E80"/>
    <w:sectPr w:rsidR="00B7351E" w:rsidRPr="00546E80" w:rsidSect="0039529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8CAC5" w14:textId="77777777" w:rsidR="0088364F" w:rsidRDefault="0088364F" w:rsidP="00AC5E10">
      <w:r>
        <w:separator/>
      </w:r>
    </w:p>
  </w:endnote>
  <w:endnote w:type="continuationSeparator" w:id="0">
    <w:p w14:paraId="07AE6674" w14:textId="77777777" w:rsidR="0088364F" w:rsidRDefault="0088364F" w:rsidP="00AC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020C8" w14:textId="636460AF" w:rsidR="00AC5E10" w:rsidRPr="00AC5E10" w:rsidRDefault="00AC5E10">
    <w:pPr>
      <w:pStyle w:val="Footer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Updated September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6236A" w14:textId="77777777" w:rsidR="0088364F" w:rsidRDefault="0088364F" w:rsidP="00AC5E10">
      <w:r>
        <w:separator/>
      </w:r>
    </w:p>
  </w:footnote>
  <w:footnote w:type="continuationSeparator" w:id="0">
    <w:p w14:paraId="0A8DA985" w14:textId="77777777" w:rsidR="0088364F" w:rsidRDefault="0088364F" w:rsidP="00AC5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0"/>
    <w:rsid w:val="00395298"/>
    <w:rsid w:val="00546E80"/>
    <w:rsid w:val="0088364F"/>
    <w:rsid w:val="00A71C4B"/>
    <w:rsid w:val="00AC5E10"/>
    <w:rsid w:val="00B7351E"/>
    <w:rsid w:val="00BD2E45"/>
    <w:rsid w:val="00E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EC1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6E80"/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46E80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outlineLvl w:val="6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E80"/>
    <w:rPr>
      <w:rFonts w:ascii="Comic Sans MS" w:eastAsia="Times New Roman" w:hAnsi="Comic Sans MS" w:cs="Times New Roman"/>
      <w:b/>
      <w:sz w:val="28"/>
      <w:szCs w:val="20"/>
      <w:shd w:val="pct10" w:color="000000" w:fill="FFFFFF"/>
    </w:rPr>
  </w:style>
  <w:style w:type="character" w:styleId="Hyperlink">
    <w:name w:val="Hyperlink"/>
    <w:basedOn w:val="DefaultParagraphFont"/>
    <w:rsid w:val="00546E8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46E8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46E80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46E80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5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E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5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E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Macintosh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Morehouse</dc:creator>
  <cp:keywords/>
  <dc:description/>
  <cp:lastModifiedBy>mould, jan</cp:lastModifiedBy>
  <cp:revision>2</cp:revision>
  <dcterms:created xsi:type="dcterms:W3CDTF">2018-09-14T00:50:00Z</dcterms:created>
  <dcterms:modified xsi:type="dcterms:W3CDTF">2018-09-14T00:50:00Z</dcterms:modified>
</cp:coreProperties>
</file>